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CC0DD" w14:textId="35E9AA7F" w:rsidR="00DC2556" w:rsidRDefault="000A190E" w:rsidP="000A19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190E">
        <w:rPr>
          <w:rFonts w:ascii="Times New Roman" w:hAnsi="Times New Roman" w:cs="Times New Roman"/>
          <w:sz w:val="28"/>
          <w:szCs w:val="28"/>
        </w:rPr>
        <w:t>«Информационная карта образовательной практики»</w:t>
      </w: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3256"/>
        <w:gridCol w:w="6361"/>
      </w:tblGrid>
      <w:tr w:rsidR="000A190E" w14:paraId="03897F11" w14:textId="77777777" w:rsidTr="00064D7B">
        <w:tc>
          <w:tcPr>
            <w:tcW w:w="1693" w:type="pct"/>
            <w:vAlign w:val="center"/>
          </w:tcPr>
          <w:p w14:paraId="110DBD49" w14:textId="5B166E6A" w:rsidR="000A190E" w:rsidRPr="000A190E" w:rsidRDefault="000A190E" w:rsidP="00064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90E">
              <w:rPr>
                <w:rFonts w:ascii="Times New Roman" w:hAnsi="Times New Roman" w:cs="Times New Roman"/>
                <w:sz w:val="24"/>
                <w:szCs w:val="24"/>
              </w:rPr>
              <w:t>Сведения о названии образовательной практики</w:t>
            </w:r>
          </w:p>
        </w:tc>
        <w:tc>
          <w:tcPr>
            <w:tcW w:w="3307" w:type="pct"/>
          </w:tcPr>
          <w:p w14:paraId="271AE425" w14:textId="7B4837C7" w:rsidR="000A190E" w:rsidRDefault="008734E1" w:rsidP="00533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«Дополнительная общеразвивающая программа </w:t>
            </w:r>
            <w:r w:rsidR="00A64A48">
              <w:rPr>
                <w:rFonts w:ascii="Times New Roman" w:hAnsi="Times New Roman" w:cs="Times New Roman"/>
                <w:sz w:val="24"/>
                <w:szCs w:val="24"/>
              </w:rPr>
              <w:t>«Юный туристский судья» как средство</w:t>
            </w:r>
            <w:r w:rsidR="0067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A48">
              <w:rPr>
                <w:rFonts w:ascii="Times New Roman" w:hAnsi="Times New Roman" w:cs="Times New Roman"/>
                <w:sz w:val="24"/>
                <w:szCs w:val="24"/>
              </w:rPr>
              <w:t>профориентации обучающихся»</w:t>
            </w:r>
          </w:p>
          <w:p w14:paraId="57236293" w14:textId="1A1B5F12" w:rsidR="00A64A48" w:rsidRPr="00533AAF" w:rsidRDefault="00A64A48" w:rsidP="00533A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0E" w14:paraId="74730E26" w14:textId="77777777" w:rsidTr="00064D7B">
        <w:tc>
          <w:tcPr>
            <w:tcW w:w="1693" w:type="pct"/>
            <w:vAlign w:val="center"/>
          </w:tcPr>
          <w:p w14:paraId="4CDC6499" w14:textId="3178565C" w:rsidR="000A190E" w:rsidRPr="000A190E" w:rsidRDefault="000A190E" w:rsidP="00064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90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307" w:type="pct"/>
          </w:tcPr>
          <w:p w14:paraId="3E0C2EFA" w14:textId="127D1F6D" w:rsidR="000A190E" w:rsidRPr="00996497" w:rsidRDefault="00996497" w:rsidP="009964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497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bookmarkStart w:id="0" w:name="_GoBack"/>
            <w:r w:rsidRPr="0099649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996497">
              <w:rPr>
                <w:rFonts w:ascii="Times New Roman" w:hAnsi="Times New Roman" w:cs="Times New Roman"/>
                <w:sz w:val="24"/>
                <w:szCs w:val="24"/>
              </w:rPr>
              <w:t>ПРОтуризм</w:t>
            </w:r>
            <w:proofErr w:type="spellEnd"/>
            <w:r w:rsidRPr="0099649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в туризме. Ориентирование. Походно-экспедиционная деятельность. Туристские слёты и фестивали. </w:t>
            </w:r>
            <w:r w:rsidRPr="00996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Юные инструкторы и юные судьи: кадровый резерв.</w:t>
            </w:r>
            <w:r w:rsidRPr="0099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996497">
              <w:rPr>
                <w:rFonts w:ascii="Times New Roman" w:hAnsi="Times New Roman" w:cs="Times New Roman"/>
                <w:sz w:val="24"/>
                <w:szCs w:val="24"/>
              </w:rPr>
              <w:t>Спортивный туризм. Туристские нормативы ВФСК «Готов к труду и обороне (ГТО)». Брендирование территорий и внутренний туризм.</w:t>
            </w:r>
          </w:p>
        </w:tc>
      </w:tr>
      <w:tr w:rsidR="000A190E" w14:paraId="2CC078FF" w14:textId="77777777" w:rsidTr="00064D7B">
        <w:tc>
          <w:tcPr>
            <w:tcW w:w="1693" w:type="pct"/>
            <w:vAlign w:val="center"/>
          </w:tcPr>
          <w:p w14:paraId="7CF2C621" w14:textId="461679E2" w:rsidR="000A190E" w:rsidRPr="000A190E" w:rsidRDefault="000A190E" w:rsidP="00064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90E">
              <w:rPr>
                <w:rFonts w:ascii="Times New Roman" w:hAnsi="Times New Roman" w:cs="Times New Roman"/>
                <w:sz w:val="24"/>
                <w:szCs w:val="24"/>
              </w:rPr>
              <w:t xml:space="preserve">Авторы-разработчики (полное наименование </w:t>
            </w:r>
            <w:proofErr w:type="gramStart"/>
            <w:r w:rsidRPr="000A190E">
              <w:rPr>
                <w:rFonts w:ascii="Times New Roman" w:hAnsi="Times New Roman" w:cs="Times New Roman"/>
                <w:sz w:val="24"/>
                <w:szCs w:val="24"/>
              </w:rPr>
              <w:t>Ф,И</w:t>
            </w:r>
            <w:proofErr w:type="gramEnd"/>
            <w:r w:rsidRPr="000A190E">
              <w:rPr>
                <w:rFonts w:ascii="Times New Roman" w:hAnsi="Times New Roman" w:cs="Times New Roman"/>
                <w:sz w:val="24"/>
                <w:szCs w:val="24"/>
              </w:rPr>
              <w:t>,О,, должности, контакты</w:t>
            </w:r>
          </w:p>
        </w:tc>
        <w:tc>
          <w:tcPr>
            <w:tcW w:w="3307" w:type="pct"/>
          </w:tcPr>
          <w:p w14:paraId="7E37D559" w14:textId="77777777" w:rsidR="00672706" w:rsidRDefault="00672706" w:rsidP="009964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497">
              <w:rPr>
                <w:rFonts w:ascii="Times New Roman" w:hAnsi="Times New Roman" w:cs="Times New Roman"/>
                <w:sz w:val="24"/>
                <w:szCs w:val="24"/>
              </w:rPr>
              <w:t>Закревский Владимир Николаевич, педагог-организатор, 89059026176</w:t>
            </w:r>
          </w:p>
          <w:p w14:paraId="08A7E9C9" w14:textId="26B16336" w:rsidR="00996497" w:rsidRPr="00672706" w:rsidRDefault="00996497" w:rsidP="009964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497">
              <w:rPr>
                <w:rFonts w:ascii="Times New Roman" w:hAnsi="Times New Roman" w:cs="Times New Roman"/>
                <w:sz w:val="24"/>
                <w:szCs w:val="24"/>
              </w:rPr>
              <w:t>Подосенова Елена Григорьевна, методист, 89131360323</w:t>
            </w:r>
          </w:p>
        </w:tc>
      </w:tr>
      <w:tr w:rsidR="00EE4108" w14:paraId="46EE0D36" w14:textId="77777777" w:rsidTr="00064D7B">
        <w:tc>
          <w:tcPr>
            <w:tcW w:w="1693" w:type="pct"/>
            <w:vAlign w:val="center"/>
          </w:tcPr>
          <w:p w14:paraId="6EEE9238" w14:textId="2ADDA7E7" w:rsidR="00EE4108" w:rsidRPr="000A190E" w:rsidRDefault="00EE4108" w:rsidP="00EE4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90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(ссылка)</w:t>
            </w:r>
          </w:p>
        </w:tc>
        <w:tc>
          <w:tcPr>
            <w:tcW w:w="3307" w:type="pct"/>
          </w:tcPr>
          <w:p w14:paraId="516C6867" w14:textId="24B2926D" w:rsidR="00EE4108" w:rsidRDefault="00EE4108" w:rsidP="00EE41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AA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Анжеро-Судженского городского округа «Станция юных туристов»</w:t>
            </w:r>
            <w:r w:rsidR="0043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D21" w:rsidRPr="008A1D21">
              <w:rPr>
                <w:rFonts w:ascii="Times New Roman" w:hAnsi="Times New Roman" w:cs="Times New Roman"/>
                <w:sz w:val="24"/>
                <w:szCs w:val="24"/>
              </w:rPr>
              <w:t>https://as-turizm.ru/</w:t>
            </w:r>
          </w:p>
        </w:tc>
      </w:tr>
      <w:tr w:rsidR="00EE4108" w14:paraId="559C36F0" w14:textId="77777777" w:rsidTr="00064D7B">
        <w:tc>
          <w:tcPr>
            <w:tcW w:w="1693" w:type="pct"/>
            <w:vAlign w:val="center"/>
          </w:tcPr>
          <w:p w14:paraId="357DA9A2" w14:textId="5508B1F4" w:rsidR="00EE4108" w:rsidRPr="00064D7B" w:rsidRDefault="00EE4108" w:rsidP="00EE4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4D7B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3307" w:type="pct"/>
          </w:tcPr>
          <w:p w14:paraId="5724B9C3" w14:textId="77777777" w:rsidR="00B563FB" w:rsidRDefault="008F3D93" w:rsidP="00B563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F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туристско-краеведческой направленности «Юный туристский судья»</w:t>
            </w:r>
            <w:r w:rsidR="00B56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E17D99" w14:textId="08FC6E6B" w:rsidR="00EE4108" w:rsidRPr="008F3D93" w:rsidRDefault="008F3D93" w:rsidP="00B563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8A1D21" w:rsidRPr="008F3D93">
              <w:rPr>
                <w:rFonts w:ascii="Times New Roman" w:hAnsi="Times New Roman" w:cs="Times New Roman"/>
                <w:sz w:val="24"/>
                <w:szCs w:val="24"/>
              </w:rPr>
              <w:t>https://as-turizm.ru/metod/program/p28.pdf</w:t>
            </w:r>
          </w:p>
        </w:tc>
      </w:tr>
    </w:tbl>
    <w:p w14:paraId="603E9D3B" w14:textId="167FF7B2" w:rsidR="00672706" w:rsidRDefault="00672706" w:rsidP="000A19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64E2A0D" w14:textId="3FB00C04" w:rsidR="00672706" w:rsidRDefault="00672706" w:rsidP="00672706"/>
    <w:p w14:paraId="5FC9C061" w14:textId="2B10F650" w:rsidR="000A190E" w:rsidRPr="00672706" w:rsidRDefault="00672706" w:rsidP="00672706">
      <w:pPr>
        <w:tabs>
          <w:tab w:val="left" w:pos="1425"/>
        </w:tabs>
      </w:pPr>
      <w:r>
        <w:tab/>
      </w:r>
    </w:p>
    <w:sectPr w:rsidR="000A190E" w:rsidRPr="00672706" w:rsidSect="000A19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52"/>
    <w:rsid w:val="00064D7B"/>
    <w:rsid w:val="000A190E"/>
    <w:rsid w:val="00434B1E"/>
    <w:rsid w:val="00533AAF"/>
    <w:rsid w:val="00672706"/>
    <w:rsid w:val="008734E1"/>
    <w:rsid w:val="008A1D21"/>
    <w:rsid w:val="008F3D93"/>
    <w:rsid w:val="00996497"/>
    <w:rsid w:val="00A64A48"/>
    <w:rsid w:val="00B067BA"/>
    <w:rsid w:val="00B563FB"/>
    <w:rsid w:val="00BE0075"/>
    <w:rsid w:val="00DC2556"/>
    <w:rsid w:val="00EE4108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363E"/>
  <w15:chartTrackingRefBased/>
  <w15:docId w15:val="{AC5CC34C-40E6-4FA0-9291-25116DA3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90E"/>
    <w:pPr>
      <w:spacing w:after="0" w:line="240" w:lineRule="auto"/>
    </w:pPr>
  </w:style>
  <w:style w:type="table" w:styleId="a4">
    <w:name w:val="Table Grid"/>
    <w:basedOn w:val="a1"/>
    <w:uiPriority w:val="39"/>
    <w:rsid w:val="000A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Елна</dc:creator>
  <cp:keywords/>
  <dc:description/>
  <cp:lastModifiedBy>Елна</cp:lastModifiedBy>
  <cp:revision>10</cp:revision>
  <dcterms:created xsi:type="dcterms:W3CDTF">2023-04-13T07:48:00Z</dcterms:created>
  <dcterms:modified xsi:type="dcterms:W3CDTF">2023-04-18T07:47:00Z</dcterms:modified>
</cp:coreProperties>
</file>